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49" w:rsidRDefault="00DE7B49" w:rsidP="00DE7B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4F4" w:rsidRDefault="003364F4" w:rsidP="003364F4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364F4" w:rsidRDefault="003364F4" w:rsidP="003364F4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364F4" w:rsidTr="008E3E9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4" w:rsidRDefault="003364F4" w:rsidP="008E3E9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7" DrawAspect="Content" ObjectID="_1677343220" r:id="rId5"/>
              </w:objec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364F4" w:rsidRDefault="003364F4" w:rsidP="008E3E9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3364F4" w:rsidRDefault="003364F4" w:rsidP="008E3E9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3364F4" w:rsidRDefault="003364F4" w:rsidP="003364F4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364F4" w:rsidRDefault="003364F4" w:rsidP="003364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bookmarkStart w:id="0" w:name="_GoBack"/>
      <w:bookmarkEnd w:id="0"/>
    </w:p>
    <w:p w:rsidR="003364F4" w:rsidRDefault="003364F4" w:rsidP="003364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– EDUCAÇÃO FÍSICA –</w:t>
      </w:r>
    </w:p>
    <w:p w:rsidR="003364F4" w:rsidRDefault="003364F4" w:rsidP="0033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4º ANO – 15/03 A 19</w:t>
      </w:r>
      <w:r>
        <w:rPr>
          <w:rFonts w:ascii="Times New Roman" w:hAnsi="Times New Roman" w:cs="Times New Roman"/>
          <w:b/>
          <w:sz w:val="24"/>
          <w:szCs w:val="24"/>
        </w:rPr>
        <w:t>/03.</w:t>
      </w:r>
    </w:p>
    <w:p w:rsidR="003364F4" w:rsidRPr="008307F2" w:rsidRDefault="003364F4" w:rsidP="00DE7B4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B49" w:rsidRPr="0045236D" w:rsidRDefault="00DE7B49" w:rsidP="00DE7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49" w:rsidRDefault="00DE7B49" w:rsidP="00DE7B49">
      <w:pPr>
        <w:pStyle w:val="PargrafodaLista"/>
        <w:spacing w:after="0"/>
        <w:ind w:left="0" w:hanging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D15">
        <w:rPr>
          <w:rFonts w:ascii="Times New Roman" w:hAnsi="Times New Roman" w:cs="Times New Roman"/>
          <w:b/>
          <w:sz w:val="24"/>
          <w:szCs w:val="24"/>
        </w:rPr>
        <w:t>NOME DA ATIVIDADE: ATIVIDADE CAÇADOR COM TAMPINHAS</w:t>
      </w:r>
    </w:p>
    <w:p w:rsidR="003364F4" w:rsidRPr="00062D15" w:rsidRDefault="003364F4" w:rsidP="00DE7B49">
      <w:pPr>
        <w:pStyle w:val="PargrafodaLista"/>
        <w:spacing w:after="0"/>
        <w:ind w:left="0" w:hanging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B49" w:rsidRPr="007B5614" w:rsidRDefault="00DE7B49" w:rsidP="00DE7B49">
      <w:pPr>
        <w:pStyle w:val="PargrafodaLista"/>
        <w:ind w:left="0" w:hanging="6"/>
        <w:jc w:val="center"/>
        <w:rPr>
          <w:rFonts w:ascii="Times New Roman" w:hAnsi="Times New Roman" w:cs="Times New Roman"/>
          <w:sz w:val="24"/>
          <w:szCs w:val="24"/>
        </w:rPr>
      </w:pPr>
    </w:p>
    <w:p w:rsidR="00DE7B49" w:rsidRDefault="00DE7B49" w:rsidP="00DE7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5614">
        <w:rPr>
          <w:rFonts w:ascii="Times New Roman" w:hAnsi="Times New Roman" w:cs="Times New Roman"/>
          <w:sz w:val="24"/>
          <w:szCs w:val="24"/>
        </w:rPr>
        <w:t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o meio da quadra para tentar acertar a do adversário. Se acertar a tampinha do outro lado, aquela tampinha está fora do jogo, se não acertar o aluno pega sua tampinha de volta e coloca no fundo da sua quadra, e é a vez do outro.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4F4" w:rsidRDefault="003364F4" w:rsidP="00DE7B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49" w:rsidRPr="007B5614" w:rsidRDefault="00DE7B49" w:rsidP="00DE7B49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DE7B49" w:rsidRDefault="00DE7B49" w:rsidP="00DE7B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B49" w:rsidRDefault="00DE7B49" w:rsidP="00DE7B49"/>
    <w:p w:rsidR="00954DF7" w:rsidRDefault="00954DF7"/>
    <w:sectPr w:rsidR="00954DF7" w:rsidSect="003364F4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49"/>
    <w:rsid w:val="003364F4"/>
    <w:rsid w:val="00954DF7"/>
    <w:rsid w:val="00DE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A69FDB-79C2-4E55-81E8-27C1D712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B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B49"/>
    <w:pPr>
      <w:ind w:left="720"/>
      <w:contextualSpacing/>
    </w:pPr>
  </w:style>
  <w:style w:type="table" w:styleId="Tabelacomgrade">
    <w:name w:val="Table Grid"/>
    <w:basedOn w:val="Tabelanormal"/>
    <w:uiPriority w:val="59"/>
    <w:rsid w:val="00336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2021-03-15T22:54:00Z</dcterms:created>
  <dcterms:modified xsi:type="dcterms:W3CDTF">2021-03-15T22:54:00Z</dcterms:modified>
</cp:coreProperties>
</file>